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33" w:rsidRPr="00762591" w:rsidRDefault="00690833" w:rsidP="00E03EE0">
      <w:pPr>
        <w:ind w:right="140"/>
        <w:jc w:val="center"/>
        <w:rPr>
          <w:rStyle w:val="ac"/>
          <w:b w:val="0"/>
          <w:spacing w:val="0"/>
          <w:sz w:val="28"/>
          <w:szCs w:val="28"/>
        </w:rPr>
      </w:pPr>
      <w:r w:rsidRPr="00762591">
        <w:rPr>
          <w:rStyle w:val="ac"/>
          <w:b w:val="0"/>
          <w:spacing w:val="0"/>
          <w:sz w:val="28"/>
          <w:szCs w:val="28"/>
        </w:rPr>
        <w:t>РОССИЙСКАЯ ФЕДЕРАЦИЯ</w:t>
      </w:r>
      <w:r w:rsidRPr="00762591">
        <w:rPr>
          <w:rStyle w:val="ac"/>
          <w:b w:val="0"/>
          <w:spacing w:val="0"/>
          <w:sz w:val="28"/>
          <w:szCs w:val="28"/>
        </w:rPr>
        <w:br/>
        <w:t>КАРАЧАЕВО-ЧЕРКЕССКАЯ РЕСПУБЛИКА</w:t>
      </w:r>
      <w:r w:rsidRPr="00762591">
        <w:rPr>
          <w:rStyle w:val="ac"/>
          <w:b w:val="0"/>
          <w:spacing w:val="0"/>
          <w:sz w:val="28"/>
          <w:szCs w:val="28"/>
        </w:rPr>
        <w:br/>
        <w:t xml:space="preserve">АДМИНИСТРАЦИЯ ЗЕЛЕНЧУКСКОГО МУНИЦИПАЛЬНОГО РАЙОНА </w:t>
      </w:r>
    </w:p>
    <w:p w:rsidR="00690833" w:rsidRPr="00762591" w:rsidRDefault="00690833" w:rsidP="00E03EE0">
      <w:pPr>
        <w:ind w:right="140"/>
        <w:jc w:val="center"/>
        <w:rPr>
          <w:rStyle w:val="ac"/>
          <w:spacing w:val="0"/>
          <w:sz w:val="28"/>
          <w:szCs w:val="28"/>
        </w:rPr>
      </w:pPr>
    </w:p>
    <w:p w:rsidR="00690833" w:rsidRPr="00762591" w:rsidRDefault="00690833" w:rsidP="00E03EE0">
      <w:pPr>
        <w:ind w:right="140"/>
        <w:jc w:val="center"/>
        <w:rPr>
          <w:rStyle w:val="ac"/>
          <w:spacing w:val="0"/>
          <w:sz w:val="28"/>
          <w:szCs w:val="28"/>
        </w:rPr>
      </w:pPr>
      <w:r w:rsidRPr="00762591">
        <w:rPr>
          <w:rStyle w:val="ac"/>
          <w:spacing w:val="0"/>
          <w:sz w:val="28"/>
          <w:szCs w:val="28"/>
        </w:rPr>
        <w:t>ПОСТАНОВЛЕНИЕ</w:t>
      </w:r>
    </w:p>
    <w:p w:rsidR="00690833" w:rsidRPr="00762591" w:rsidRDefault="00690833" w:rsidP="00E03EE0">
      <w:pPr>
        <w:ind w:right="-2"/>
        <w:jc w:val="center"/>
        <w:rPr>
          <w:b/>
          <w:sz w:val="28"/>
          <w:szCs w:val="28"/>
        </w:rPr>
      </w:pPr>
    </w:p>
    <w:p w:rsidR="00690833" w:rsidRPr="00762591" w:rsidRDefault="00FE7687" w:rsidP="00E03EE0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24.11.</w:t>
      </w:r>
      <w:r w:rsidR="00327BCD">
        <w:rPr>
          <w:sz w:val="28"/>
          <w:szCs w:val="28"/>
        </w:rPr>
        <w:t>2015</w:t>
      </w:r>
      <w:r w:rsidR="00690833" w:rsidRPr="00762591">
        <w:rPr>
          <w:sz w:val="28"/>
          <w:szCs w:val="28"/>
        </w:rPr>
        <w:t xml:space="preserve">                ст. Зеленчукская                            №</w:t>
      </w:r>
      <w:r w:rsidR="00B93274">
        <w:rPr>
          <w:sz w:val="28"/>
          <w:szCs w:val="28"/>
        </w:rPr>
        <w:t xml:space="preserve"> </w:t>
      </w:r>
      <w:r>
        <w:rPr>
          <w:sz w:val="28"/>
          <w:szCs w:val="28"/>
        </w:rPr>
        <w:t>638</w:t>
      </w:r>
    </w:p>
    <w:p w:rsidR="00690833" w:rsidRPr="00762591" w:rsidRDefault="00690833" w:rsidP="00E03EE0">
      <w:pPr>
        <w:ind w:right="140"/>
        <w:rPr>
          <w:sz w:val="28"/>
          <w:szCs w:val="28"/>
        </w:rPr>
      </w:pPr>
    </w:p>
    <w:p w:rsidR="00A6212B" w:rsidRDefault="00A6212B" w:rsidP="008A1583">
      <w:pPr>
        <w:pStyle w:val="Style5"/>
        <w:widowControl/>
        <w:tabs>
          <w:tab w:val="left" w:pos="3816"/>
          <w:tab w:val="left" w:pos="8179"/>
        </w:tabs>
        <w:spacing w:line="240" w:lineRule="auto"/>
        <w:ind w:right="14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Об установлении размера учетной нормы и нормы предоставления площади жил</w:t>
      </w:r>
      <w:r w:rsidR="00E03EE0">
        <w:rPr>
          <w:rStyle w:val="FontStyle40"/>
          <w:sz w:val="28"/>
          <w:szCs w:val="28"/>
        </w:rPr>
        <w:t>ого помещения</w:t>
      </w:r>
      <w:r>
        <w:rPr>
          <w:rStyle w:val="FontStyle40"/>
          <w:sz w:val="28"/>
          <w:szCs w:val="28"/>
        </w:rPr>
        <w:t xml:space="preserve"> в Зеленчукском муниципальном районе</w:t>
      </w:r>
    </w:p>
    <w:p w:rsidR="00E03EE0" w:rsidRDefault="00E03EE0" w:rsidP="00762591">
      <w:pPr>
        <w:pStyle w:val="a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0833" w:rsidRDefault="007B1023" w:rsidP="004B6F4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ст.50 Жилищного </w:t>
      </w:r>
      <w:r w:rsidR="00A64831">
        <w:rPr>
          <w:rFonts w:ascii="Times New Roman" w:hAnsi="Times New Roman"/>
          <w:sz w:val="28"/>
          <w:szCs w:val="28"/>
        </w:rPr>
        <w:t>кодекса Российской Федерации</w:t>
      </w:r>
      <w:r w:rsidR="000D074E">
        <w:rPr>
          <w:rFonts w:ascii="Times New Roman" w:hAnsi="Times New Roman"/>
          <w:sz w:val="28"/>
          <w:szCs w:val="28"/>
        </w:rPr>
        <w:t>, П</w:t>
      </w:r>
      <w:r w:rsidR="00F90B64">
        <w:rPr>
          <w:rFonts w:ascii="Times New Roman" w:hAnsi="Times New Roman"/>
          <w:sz w:val="28"/>
          <w:szCs w:val="28"/>
        </w:rPr>
        <w:t>оста</w:t>
      </w:r>
      <w:r w:rsidR="008D0D48">
        <w:rPr>
          <w:rFonts w:ascii="Times New Roman" w:hAnsi="Times New Roman"/>
          <w:sz w:val="28"/>
          <w:szCs w:val="28"/>
        </w:rPr>
        <w:t xml:space="preserve">новления </w:t>
      </w:r>
      <w:r w:rsidR="00F90B64">
        <w:rPr>
          <w:rFonts w:ascii="Times New Roman" w:hAnsi="Times New Roman"/>
          <w:sz w:val="28"/>
          <w:szCs w:val="28"/>
        </w:rPr>
        <w:t>Правительства Российской Федерации от 10.04.2008 № 257</w:t>
      </w:r>
      <w:r w:rsidR="008D0D48">
        <w:rPr>
          <w:rFonts w:ascii="Times New Roman" w:hAnsi="Times New Roman"/>
          <w:sz w:val="28"/>
          <w:szCs w:val="28"/>
        </w:rPr>
        <w:t xml:space="preserve"> «О внесении изменений в некоторые акты Правительства Российской Федерации по вопросам реализации федеральной целевой программы «Жилище» на 2002-2010 го</w:t>
      </w:r>
      <w:r w:rsidR="000D074E">
        <w:rPr>
          <w:rFonts w:ascii="Times New Roman" w:hAnsi="Times New Roman"/>
          <w:sz w:val="28"/>
          <w:szCs w:val="28"/>
        </w:rPr>
        <w:t>ды и признании утратившим силу П</w:t>
      </w:r>
      <w:r w:rsidR="008D0D48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29.12.2004 № 866»</w:t>
      </w:r>
    </w:p>
    <w:p w:rsidR="00A64831" w:rsidRPr="007B1023" w:rsidRDefault="00A64831" w:rsidP="00762591">
      <w:pPr>
        <w:pStyle w:val="a8"/>
        <w:rPr>
          <w:rFonts w:ascii="Times New Roman" w:hAnsi="Times New Roman"/>
          <w:sz w:val="28"/>
          <w:szCs w:val="28"/>
        </w:rPr>
      </w:pPr>
    </w:p>
    <w:p w:rsidR="00690833" w:rsidRPr="006F4560" w:rsidRDefault="00690833" w:rsidP="00762591">
      <w:pPr>
        <w:pStyle w:val="a8"/>
        <w:rPr>
          <w:rFonts w:ascii="Times New Roman" w:hAnsi="Times New Roman"/>
          <w:sz w:val="28"/>
          <w:szCs w:val="28"/>
        </w:rPr>
      </w:pPr>
      <w:r w:rsidRPr="006F4560">
        <w:rPr>
          <w:rFonts w:ascii="Times New Roman" w:hAnsi="Times New Roman"/>
          <w:sz w:val="28"/>
          <w:szCs w:val="28"/>
        </w:rPr>
        <w:t>ПОСТАНОВЛЯЮ:</w:t>
      </w:r>
    </w:p>
    <w:p w:rsidR="00690833" w:rsidRPr="00762591" w:rsidRDefault="00690833" w:rsidP="00762591">
      <w:pPr>
        <w:pStyle w:val="a8"/>
        <w:rPr>
          <w:rFonts w:ascii="Times New Roman" w:hAnsi="Times New Roman"/>
          <w:b/>
          <w:sz w:val="28"/>
          <w:szCs w:val="28"/>
        </w:rPr>
      </w:pPr>
    </w:p>
    <w:p w:rsidR="00A64831" w:rsidRDefault="00AD7257" w:rsidP="007604B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3274" w:rsidRPr="00A64831">
        <w:rPr>
          <w:sz w:val="28"/>
          <w:szCs w:val="28"/>
        </w:rPr>
        <w:t>Устан</w:t>
      </w:r>
      <w:r w:rsidR="00327BCD" w:rsidRPr="00A64831">
        <w:rPr>
          <w:sz w:val="28"/>
          <w:szCs w:val="28"/>
        </w:rPr>
        <w:t xml:space="preserve">овить </w:t>
      </w:r>
      <w:r w:rsidR="00A64831">
        <w:rPr>
          <w:sz w:val="28"/>
          <w:szCs w:val="28"/>
        </w:rPr>
        <w:t xml:space="preserve">размер учетной нормы </w:t>
      </w:r>
      <w:r w:rsidR="008A1583">
        <w:rPr>
          <w:sz w:val="28"/>
          <w:szCs w:val="28"/>
        </w:rPr>
        <w:t xml:space="preserve">и нормы предоставления площади </w:t>
      </w:r>
      <w:r w:rsidR="00A64831">
        <w:rPr>
          <w:sz w:val="28"/>
          <w:szCs w:val="28"/>
        </w:rPr>
        <w:t>жилого помещения в Зеленчукском муниципальном районе при расче</w:t>
      </w:r>
      <w:r w:rsidR="002D2ECD">
        <w:rPr>
          <w:sz w:val="28"/>
          <w:szCs w:val="28"/>
        </w:rPr>
        <w:t>те</w:t>
      </w:r>
      <w:r w:rsidR="00A64831">
        <w:rPr>
          <w:sz w:val="28"/>
          <w:szCs w:val="28"/>
        </w:rPr>
        <w:t xml:space="preserve"> с</w:t>
      </w:r>
      <w:r w:rsidR="002D2ECD">
        <w:rPr>
          <w:sz w:val="28"/>
          <w:szCs w:val="28"/>
        </w:rPr>
        <w:t>о</w:t>
      </w:r>
      <w:r w:rsidR="00A64831">
        <w:rPr>
          <w:sz w:val="28"/>
          <w:szCs w:val="28"/>
        </w:rPr>
        <w:t>ц</w:t>
      </w:r>
      <w:r w:rsidR="002D2ECD">
        <w:rPr>
          <w:sz w:val="28"/>
          <w:szCs w:val="28"/>
        </w:rPr>
        <w:t>и</w:t>
      </w:r>
      <w:r w:rsidR="00A64831">
        <w:rPr>
          <w:sz w:val="28"/>
          <w:szCs w:val="28"/>
        </w:rPr>
        <w:t>альной выплаты в следующих размерах:</w:t>
      </w:r>
    </w:p>
    <w:p w:rsidR="00A64831" w:rsidRDefault="00A64831" w:rsidP="007604B6">
      <w:pPr>
        <w:shd w:val="clear" w:color="auto" w:fill="FFFFFF"/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-для семьи, состоящей из двух человек,- 42 квадратных метра;</w:t>
      </w:r>
    </w:p>
    <w:p w:rsidR="00A64831" w:rsidRDefault="00A64831" w:rsidP="007604B6">
      <w:pPr>
        <w:shd w:val="clear" w:color="auto" w:fill="FFFFFF"/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семьи, состоящей из трех и более </w:t>
      </w:r>
      <w:r w:rsidR="00A9796D">
        <w:rPr>
          <w:sz w:val="28"/>
          <w:szCs w:val="28"/>
        </w:rPr>
        <w:t>человек,- по</w:t>
      </w:r>
      <w:r w:rsidR="00E03EE0">
        <w:rPr>
          <w:sz w:val="28"/>
          <w:szCs w:val="28"/>
        </w:rPr>
        <w:t xml:space="preserve"> 18 квадратных мет-</w:t>
      </w:r>
    </w:p>
    <w:p w:rsidR="00E03EE0" w:rsidRPr="00A64831" w:rsidRDefault="00E03EE0" w:rsidP="007604B6">
      <w:pPr>
        <w:shd w:val="clear" w:color="auto" w:fill="FFFFFF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ров на каждого члена семьи.</w:t>
      </w:r>
    </w:p>
    <w:p w:rsidR="000D5C46" w:rsidRPr="00A64831" w:rsidRDefault="00AD7257" w:rsidP="007604B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D5C46" w:rsidRPr="00A64831">
        <w:rPr>
          <w:color w:val="000000"/>
          <w:sz w:val="28"/>
          <w:szCs w:val="28"/>
        </w:rPr>
        <w:t>Разместить</w:t>
      </w:r>
      <w:r w:rsidR="0086350C">
        <w:rPr>
          <w:color w:val="000000"/>
          <w:sz w:val="28"/>
          <w:szCs w:val="28"/>
        </w:rPr>
        <w:t xml:space="preserve">  </w:t>
      </w:r>
      <w:r w:rsidR="000D5C46" w:rsidRPr="00A64831">
        <w:rPr>
          <w:color w:val="000000"/>
          <w:sz w:val="28"/>
          <w:szCs w:val="28"/>
        </w:rPr>
        <w:t xml:space="preserve"> настоящее </w:t>
      </w:r>
      <w:r w:rsidR="0086350C">
        <w:rPr>
          <w:color w:val="000000"/>
          <w:sz w:val="28"/>
          <w:szCs w:val="28"/>
        </w:rPr>
        <w:t xml:space="preserve">  </w:t>
      </w:r>
      <w:r w:rsidR="000D5C46" w:rsidRPr="00A64831">
        <w:rPr>
          <w:color w:val="000000"/>
          <w:sz w:val="28"/>
          <w:szCs w:val="28"/>
        </w:rPr>
        <w:t xml:space="preserve">постановление </w:t>
      </w:r>
      <w:r w:rsidR="0086350C">
        <w:rPr>
          <w:color w:val="000000"/>
          <w:sz w:val="28"/>
          <w:szCs w:val="28"/>
        </w:rPr>
        <w:t xml:space="preserve">  </w:t>
      </w:r>
      <w:r w:rsidR="000D5C46" w:rsidRPr="00A64831">
        <w:rPr>
          <w:sz w:val="28"/>
          <w:szCs w:val="28"/>
        </w:rPr>
        <w:t>на</w:t>
      </w:r>
      <w:r w:rsidR="0086350C">
        <w:rPr>
          <w:sz w:val="28"/>
          <w:szCs w:val="28"/>
        </w:rPr>
        <w:t xml:space="preserve">  </w:t>
      </w:r>
      <w:r w:rsidR="000D5C46" w:rsidRPr="00A64831">
        <w:rPr>
          <w:sz w:val="28"/>
          <w:szCs w:val="28"/>
        </w:rPr>
        <w:t xml:space="preserve"> </w:t>
      </w:r>
      <w:proofErr w:type="gramStart"/>
      <w:r w:rsidR="000D5C46" w:rsidRPr="00A64831">
        <w:rPr>
          <w:sz w:val="28"/>
          <w:szCs w:val="28"/>
        </w:rPr>
        <w:t xml:space="preserve">официальном </w:t>
      </w:r>
      <w:r w:rsidR="0086350C">
        <w:rPr>
          <w:sz w:val="28"/>
          <w:szCs w:val="28"/>
        </w:rPr>
        <w:t xml:space="preserve"> </w:t>
      </w:r>
      <w:bookmarkStart w:id="0" w:name="_GoBack"/>
      <w:bookmarkEnd w:id="0"/>
      <w:r w:rsidR="000D5C46" w:rsidRPr="00A64831">
        <w:rPr>
          <w:sz w:val="28"/>
          <w:szCs w:val="28"/>
        </w:rPr>
        <w:t>сайте</w:t>
      </w:r>
      <w:proofErr w:type="gramEnd"/>
      <w:r w:rsidR="000D5C46" w:rsidRPr="00A64831">
        <w:rPr>
          <w:sz w:val="28"/>
          <w:szCs w:val="28"/>
        </w:rPr>
        <w:t xml:space="preserve"> администрации Зеленчукского муниципального района в сети Интернет </w:t>
      </w:r>
      <w:hyperlink r:id="rId8" w:history="1">
        <w:r w:rsidR="000D5C46" w:rsidRPr="00A64831">
          <w:rPr>
            <w:rStyle w:val="a3"/>
            <w:sz w:val="28"/>
            <w:szCs w:val="28"/>
            <w:u w:val="none"/>
            <w:lang w:val="en-US"/>
          </w:rPr>
          <w:t>www</w:t>
        </w:r>
        <w:r w:rsidR="000D5C46" w:rsidRPr="00A64831">
          <w:rPr>
            <w:rStyle w:val="a3"/>
            <w:sz w:val="28"/>
            <w:szCs w:val="28"/>
            <w:u w:val="none"/>
          </w:rPr>
          <w:t>.</w:t>
        </w:r>
        <w:r w:rsidR="000D5C46" w:rsidRPr="00A64831">
          <w:rPr>
            <w:rStyle w:val="a3"/>
            <w:sz w:val="28"/>
            <w:szCs w:val="28"/>
            <w:u w:val="none"/>
            <w:lang w:val="en-US"/>
          </w:rPr>
          <w:t>zelenchukadmin</w:t>
        </w:r>
        <w:r w:rsidR="000D5C46" w:rsidRPr="00A64831">
          <w:rPr>
            <w:rStyle w:val="a3"/>
            <w:sz w:val="28"/>
            <w:szCs w:val="28"/>
            <w:u w:val="none"/>
          </w:rPr>
          <w:t>.</w:t>
        </w:r>
        <w:r w:rsidR="000D5C46" w:rsidRPr="00A64831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="000D5C46" w:rsidRPr="00A64831">
        <w:rPr>
          <w:sz w:val="28"/>
          <w:szCs w:val="28"/>
        </w:rPr>
        <w:t>.</w:t>
      </w:r>
    </w:p>
    <w:p w:rsidR="000D5C46" w:rsidRDefault="00AD7257" w:rsidP="007604B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5C46">
        <w:rPr>
          <w:sz w:val="28"/>
          <w:szCs w:val="28"/>
        </w:rPr>
        <w:t xml:space="preserve">Контроль </w:t>
      </w:r>
      <w:r w:rsidR="00E03EE0">
        <w:rPr>
          <w:sz w:val="28"/>
          <w:szCs w:val="28"/>
        </w:rPr>
        <w:t>за исполнением</w:t>
      </w:r>
      <w:r w:rsidR="000D5C46" w:rsidRPr="00F57D58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A9796D">
        <w:rPr>
          <w:sz w:val="28"/>
          <w:szCs w:val="28"/>
        </w:rPr>
        <w:t xml:space="preserve"> Зеленчукского муниципал</w:t>
      </w:r>
      <w:r w:rsidR="004B6F41">
        <w:rPr>
          <w:sz w:val="28"/>
          <w:szCs w:val="28"/>
        </w:rPr>
        <w:t>ьного района</w:t>
      </w:r>
      <w:r w:rsidR="002D2ECD">
        <w:rPr>
          <w:sz w:val="28"/>
          <w:szCs w:val="28"/>
        </w:rPr>
        <w:t xml:space="preserve"> </w:t>
      </w:r>
      <w:r w:rsidR="00A9796D">
        <w:rPr>
          <w:sz w:val="28"/>
          <w:szCs w:val="28"/>
        </w:rPr>
        <w:t>Вильхова П.А</w:t>
      </w:r>
      <w:r w:rsidR="000D5C46" w:rsidRPr="00F57D58">
        <w:rPr>
          <w:sz w:val="28"/>
          <w:szCs w:val="28"/>
        </w:rPr>
        <w:t>.</w:t>
      </w:r>
    </w:p>
    <w:p w:rsidR="00A9796D" w:rsidRDefault="00AD7257" w:rsidP="007604B6">
      <w:pPr>
        <w:pStyle w:val="Style5"/>
        <w:widowControl/>
        <w:tabs>
          <w:tab w:val="left" w:pos="1276"/>
          <w:tab w:val="left" w:pos="3816"/>
          <w:tab w:val="left" w:pos="8179"/>
        </w:tabs>
        <w:spacing w:line="240" w:lineRule="auto"/>
        <w:ind w:firstLine="709"/>
        <w:rPr>
          <w:rStyle w:val="FontStyle4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5C46" w:rsidRPr="00A9796D">
        <w:rPr>
          <w:sz w:val="28"/>
          <w:szCs w:val="28"/>
        </w:rPr>
        <w:t>Признать утратившим силу постановление администрации Зеленчукск</w:t>
      </w:r>
      <w:r w:rsidR="00A9796D" w:rsidRPr="00A9796D">
        <w:rPr>
          <w:sz w:val="28"/>
          <w:szCs w:val="28"/>
        </w:rPr>
        <w:t>ого муниципального района от 20.02.2013 № 148</w:t>
      </w:r>
      <w:r w:rsidR="000D5C46" w:rsidRPr="00A9796D">
        <w:rPr>
          <w:sz w:val="28"/>
          <w:szCs w:val="28"/>
        </w:rPr>
        <w:t xml:space="preserve"> «</w:t>
      </w:r>
      <w:r w:rsidR="00A9796D">
        <w:rPr>
          <w:rStyle w:val="FontStyle40"/>
          <w:sz w:val="28"/>
          <w:szCs w:val="28"/>
        </w:rPr>
        <w:t>Об установлении размера учетной нормы и нормы предоставления площади жилого помещения на одного человека в Зеленчукском муниципальном районе»</w:t>
      </w:r>
      <w:r w:rsidR="00E03EE0">
        <w:rPr>
          <w:rStyle w:val="FontStyle40"/>
          <w:sz w:val="28"/>
          <w:szCs w:val="28"/>
        </w:rPr>
        <w:t>.</w:t>
      </w:r>
    </w:p>
    <w:p w:rsidR="008A1583" w:rsidRDefault="008A1583" w:rsidP="007604B6">
      <w:pPr>
        <w:pStyle w:val="Style5"/>
        <w:widowControl/>
        <w:tabs>
          <w:tab w:val="left" w:pos="1276"/>
          <w:tab w:val="left" w:pos="3816"/>
          <w:tab w:val="left" w:pos="8179"/>
        </w:tabs>
        <w:spacing w:line="240" w:lineRule="auto"/>
        <w:ind w:firstLine="709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</w:p>
    <w:p w:rsidR="000D5C46" w:rsidRPr="00A9796D" w:rsidRDefault="000D5C46" w:rsidP="007604B6">
      <w:pPr>
        <w:shd w:val="clear" w:color="auto" w:fill="FFFFFF"/>
        <w:tabs>
          <w:tab w:val="left" w:pos="1276"/>
        </w:tabs>
        <w:ind w:left="360"/>
        <w:jc w:val="both"/>
        <w:rPr>
          <w:sz w:val="28"/>
          <w:szCs w:val="28"/>
        </w:rPr>
      </w:pPr>
    </w:p>
    <w:p w:rsidR="000D5C46" w:rsidRDefault="000D5C46" w:rsidP="000D5C46">
      <w:pPr>
        <w:rPr>
          <w:sz w:val="28"/>
          <w:szCs w:val="28"/>
        </w:rPr>
      </w:pPr>
    </w:p>
    <w:p w:rsidR="00B663EA" w:rsidRDefault="00B663EA" w:rsidP="000D5C46">
      <w:pPr>
        <w:rPr>
          <w:sz w:val="28"/>
          <w:szCs w:val="28"/>
        </w:rPr>
      </w:pPr>
    </w:p>
    <w:p w:rsidR="00B663EA" w:rsidRPr="00F57D58" w:rsidRDefault="00B663EA" w:rsidP="00B663E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57D5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F57D58">
        <w:rPr>
          <w:sz w:val="28"/>
          <w:szCs w:val="28"/>
        </w:rPr>
        <w:t xml:space="preserve">Зеленчукского </w:t>
      </w:r>
    </w:p>
    <w:p w:rsidR="00B663EA" w:rsidRDefault="00B663EA" w:rsidP="00B663EA">
      <w:pPr>
        <w:rPr>
          <w:sz w:val="28"/>
          <w:szCs w:val="28"/>
        </w:rPr>
      </w:pPr>
      <w:r w:rsidRPr="00F57D58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F57D58">
        <w:rPr>
          <w:sz w:val="28"/>
          <w:szCs w:val="28"/>
        </w:rPr>
        <w:t>С.И.</w:t>
      </w:r>
      <w:r>
        <w:rPr>
          <w:sz w:val="28"/>
          <w:szCs w:val="28"/>
        </w:rPr>
        <w:t xml:space="preserve"> </w:t>
      </w:r>
      <w:r w:rsidRPr="00F57D58">
        <w:rPr>
          <w:sz w:val="28"/>
          <w:szCs w:val="28"/>
        </w:rPr>
        <w:t>Самоходкин</w:t>
      </w:r>
    </w:p>
    <w:sectPr w:rsidR="00B663EA" w:rsidSect="0076259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C1" w:rsidRDefault="00C502C1" w:rsidP="006B5099">
      <w:r>
        <w:separator/>
      </w:r>
    </w:p>
  </w:endnote>
  <w:endnote w:type="continuationSeparator" w:id="0">
    <w:p w:rsidR="00C502C1" w:rsidRDefault="00C502C1" w:rsidP="006B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C1" w:rsidRDefault="00C502C1" w:rsidP="006B5099">
      <w:r>
        <w:separator/>
      </w:r>
    </w:p>
  </w:footnote>
  <w:footnote w:type="continuationSeparator" w:id="0">
    <w:p w:rsidR="00C502C1" w:rsidRDefault="00C502C1" w:rsidP="006B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83" w:rsidRDefault="00C502C1" w:rsidP="00EF6C58">
    <w:pPr>
      <w:pStyle w:val="Style9"/>
      <w:widowControl/>
      <w:spacing w:line="240" w:lineRule="auto"/>
      <w:ind w:left="-72" w:right="5"/>
      <w:jc w:val="center"/>
      <w:rPr>
        <w:rStyle w:val="FontStyle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73" w:rsidRDefault="005A1673">
    <w:pPr>
      <w:pStyle w:val="af1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30CE"/>
    <w:multiLevelType w:val="multilevel"/>
    <w:tmpl w:val="19AEA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CAD2147"/>
    <w:multiLevelType w:val="hybridMultilevel"/>
    <w:tmpl w:val="02EC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8276C"/>
    <w:multiLevelType w:val="hybridMultilevel"/>
    <w:tmpl w:val="02EC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F2A07"/>
    <w:multiLevelType w:val="multilevel"/>
    <w:tmpl w:val="D7B4AA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9"/>
    <w:rsid w:val="000567F3"/>
    <w:rsid w:val="000708BA"/>
    <w:rsid w:val="00074F7C"/>
    <w:rsid w:val="00090187"/>
    <w:rsid w:val="000B0BF3"/>
    <w:rsid w:val="000B178E"/>
    <w:rsid w:val="000D074E"/>
    <w:rsid w:val="000D5C46"/>
    <w:rsid w:val="00144593"/>
    <w:rsid w:val="001717B1"/>
    <w:rsid w:val="0018377C"/>
    <w:rsid w:val="001A0659"/>
    <w:rsid w:val="001C4836"/>
    <w:rsid w:val="001D0C38"/>
    <w:rsid w:val="001E1DDF"/>
    <w:rsid w:val="001E7858"/>
    <w:rsid w:val="002133D7"/>
    <w:rsid w:val="00215151"/>
    <w:rsid w:val="00237E92"/>
    <w:rsid w:val="00243303"/>
    <w:rsid w:val="00247258"/>
    <w:rsid w:val="002B56E8"/>
    <w:rsid w:val="002C1239"/>
    <w:rsid w:val="002D2ECD"/>
    <w:rsid w:val="002D736E"/>
    <w:rsid w:val="002F3889"/>
    <w:rsid w:val="003129C2"/>
    <w:rsid w:val="00312FB0"/>
    <w:rsid w:val="00327BCD"/>
    <w:rsid w:val="0034741F"/>
    <w:rsid w:val="003662CC"/>
    <w:rsid w:val="003669DB"/>
    <w:rsid w:val="00380551"/>
    <w:rsid w:val="00397BD3"/>
    <w:rsid w:val="003C1CAE"/>
    <w:rsid w:val="003F4593"/>
    <w:rsid w:val="003F504F"/>
    <w:rsid w:val="0040096B"/>
    <w:rsid w:val="00411C9A"/>
    <w:rsid w:val="004141A6"/>
    <w:rsid w:val="0041716A"/>
    <w:rsid w:val="004206F5"/>
    <w:rsid w:val="004475B8"/>
    <w:rsid w:val="004A557A"/>
    <w:rsid w:val="004B6F41"/>
    <w:rsid w:val="004D1B49"/>
    <w:rsid w:val="00507E1D"/>
    <w:rsid w:val="005409DF"/>
    <w:rsid w:val="0054390A"/>
    <w:rsid w:val="00573C57"/>
    <w:rsid w:val="00591E68"/>
    <w:rsid w:val="005A1673"/>
    <w:rsid w:val="005C1538"/>
    <w:rsid w:val="005D620E"/>
    <w:rsid w:val="005E1274"/>
    <w:rsid w:val="005E56B7"/>
    <w:rsid w:val="005E59DC"/>
    <w:rsid w:val="005F5530"/>
    <w:rsid w:val="00604451"/>
    <w:rsid w:val="00630B62"/>
    <w:rsid w:val="006473CD"/>
    <w:rsid w:val="006628B1"/>
    <w:rsid w:val="0068702E"/>
    <w:rsid w:val="00690833"/>
    <w:rsid w:val="006B5099"/>
    <w:rsid w:val="006B74DF"/>
    <w:rsid w:val="006D0A18"/>
    <w:rsid w:val="006D2EE7"/>
    <w:rsid w:val="006F4560"/>
    <w:rsid w:val="00713137"/>
    <w:rsid w:val="007179CA"/>
    <w:rsid w:val="00721604"/>
    <w:rsid w:val="007350EB"/>
    <w:rsid w:val="00747C92"/>
    <w:rsid w:val="0075045D"/>
    <w:rsid w:val="007604B6"/>
    <w:rsid w:val="00762591"/>
    <w:rsid w:val="007B1023"/>
    <w:rsid w:val="007B7ACE"/>
    <w:rsid w:val="007D358B"/>
    <w:rsid w:val="007F28F8"/>
    <w:rsid w:val="00807EDB"/>
    <w:rsid w:val="00810D5A"/>
    <w:rsid w:val="00813309"/>
    <w:rsid w:val="00826FBB"/>
    <w:rsid w:val="00841F37"/>
    <w:rsid w:val="00845089"/>
    <w:rsid w:val="0086350C"/>
    <w:rsid w:val="00890781"/>
    <w:rsid w:val="008949F3"/>
    <w:rsid w:val="00894C6D"/>
    <w:rsid w:val="008A00DC"/>
    <w:rsid w:val="008A1583"/>
    <w:rsid w:val="008D0163"/>
    <w:rsid w:val="008D0D48"/>
    <w:rsid w:val="008E0BCC"/>
    <w:rsid w:val="008E3A3D"/>
    <w:rsid w:val="00904719"/>
    <w:rsid w:val="00924902"/>
    <w:rsid w:val="00932C9B"/>
    <w:rsid w:val="00947306"/>
    <w:rsid w:val="009B3DB2"/>
    <w:rsid w:val="009C582D"/>
    <w:rsid w:val="00A07A3B"/>
    <w:rsid w:val="00A21440"/>
    <w:rsid w:val="00A21F02"/>
    <w:rsid w:val="00A31EBD"/>
    <w:rsid w:val="00A431AB"/>
    <w:rsid w:val="00A51761"/>
    <w:rsid w:val="00A52051"/>
    <w:rsid w:val="00A6212B"/>
    <w:rsid w:val="00A64831"/>
    <w:rsid w:val="00A853FE"/>
    <w:rsid w:val="00A9686B"/>
    <w:rsid w:val="00A9796D"/>
    <w:rsid w:val="00AD6AB1"/>
    <w:rsid w:val="00AD7257"/>
    <w:rsid w:val="00AD7BA3"/>
    <w:rsid w:val="00B52809"/>
    <w:rsid w:val="00B663EA"/>
    <w:rsid w:val="00B67F28"/>
    <w:rsid w:val="00B75873"/>
    <w:rsid w:val="00B77D44"/>
    <w:rsid w:val="00B93274"/>
    <w:rsid w:val="00B9369A"/>
    <w:rsid w:val="00B97564"/>
    <w:rsid w:val="00BA4AE0"/>
    <w:rsid w:val="00BB3ACE"/>
    <w:rsid w:val="00BB40E5"/>
    <w:rsid w:val="00BE124F"/>
    <w:rsid w:val="00C0556D"/>
    <w:rsid w:val="00C2432F"/>
    <w:rsid w:val="00C40713"/>
    <w:rsid w:val="00C44276"/>
    <w:rsid w:val="00C502C1"/>
    <w:rsid w:val="00C55C16"/>
    <w:rsid w:val="00C63B88"/>
    <w:rsid w:val="00C65381"/>
    <w:rsid w:val="00C80CCA"/>
    <w:rsid w:val="00C82573"/>
    <w:rsid w:val="00CC0062"/>
    <w:rsid w:val="00CF7BEA"/>
    <w:rsid w:val="00D4066F"/>
    <w:rsid w:val="00D820CA"/>
    <w:rsid w:val="00DA5959"/>
    <w:rsid w:val="00DB23AF"/>
    <w:rsid w:val="00DB7134"/>
    <w:rsid w:val="00DD636E"/>
    <w:rsid w:val="00E02EA4"/>
    <w:rsid w:val="00E03EE0"/>
    <w:rsid w:val="00E117EF"/>
    <w:rsid w:val="00E21287"/>
    <w:rsid w:val="00E415EE"/>
    <w:rsid w:val="00E55088"/>
    <w:rsid w:val="00E64BFA"/>
    <w:rsid w:val="00E72B00"/>
    <w:rsid w:val="00E84F95"/>
    <w:rsid w:val="00E95123"/>
    <w:rsid w:val="00E95BAB"/>
    <w:rsid w:val="00F22A90"/>
    <w:rsid w:val="00F25DFD"/>
    <w:rsid w:val="00F30197"/>
    <w:rsid w:val="00F57D58"/>
    <w:rsid w:val="00F71F1D"/>
    <w:rsid w:val="00F77345"/>
    <w:rsid w:val="00F90B64"/>
    <w:rsid w:val="00FA44F8"/>
    <w:rsid w:val="00FB269E"/>
    <w:rsid w:val="00FB50AE"/>
    <w:rsid w:val="00FE5C0D"/>
    <w:rsid w:val="00FE5F98"/>
    <w:rsid w:val="00FE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DB0B3-CB79-4C46-8282-0FB8C393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7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7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904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04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904719"/>
    <w:pPr>
      <w:widowControl w:val="0"/>
      <w:autoSpaceDE w:val="0"/>
      <w:autoSpaceDN w:val="0"/>
      <w:adjustRightInd w:val="0"/>
      <w:spacing w:line="317" w:lineRule="exact"/>
      <w:ind w:firstLine="269"/>
      <w:jc w:val="both"/>
    </w:pPr>
  </w:style>
  <w:style w:type="paragraph" w:customStyle="1" w:styleId="Style7">
    <w:name w:val="Style7"/>
    <w:basedOn w:val="a"/>
    <w:rsid w:val="0090471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04719"/>
    <w:pPr>
      <w:widowControl w:val="0"/>
      <w:autoSpaceDE w:val="0"/>
      <w:autoSpaceDN w:val="0"/>
      <w:adjustRightInd w:val="0"/>
      <w:spacing w:line="309" w:lineRule="exact"/>
      <w:jc w:val="both"/>
    </w:pPr>
  </w:style>
  <w:style w:type="character" w:customStyle="1" w:styleId="FontStyle11">
    <w:name w:val="Font Style11"/>
    <w:rsid w:val="0090471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04719"/>
    <w:pPr>
      <w:widowControl w:val="0"/>
      <w:autoSpaceDE w:val="0"/>
      <w:autoSpaceDN w:val="0"/>
      <w:adjustRightInd w:val="0"/>
      <w:spacing w:line="314" w:lineRule="exact"/>
      <w:ind w:firstLine="542"/>
    </w:pPr>
  </w:style>
  <w:style w:type="paragraph" w:customStyle="1" w:styleId="ConsPlusNonformat">
    <w:name w:val="ConsPlusNonformat"/>
    <w:rsid w:val="00904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9047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4719"/>
    <w:pPr>
      <w:ind w:left="720"/>
      <w:contextualSpacing/>
    </w:pPr>
  </w:style>
  <w:style w:type="paragraph" w:styleId="2">
    <w:name w:val="Body Text Indent 2"/>
    <w:basedOn w:val="a"/>
    <w:link w:val="20"/>
    <w:rsid w:val="00904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471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0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47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0471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04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9047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90471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rsid w:val="0090471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04719"/>
    <w:rPr>
      <w:rFonts w:ascii="Tahoma" w:eastAsia="Times New Roman" w:hAnsi="Tahoma" w:cs="Times New Roman"/>
      <w:sz w:val="16"/>
      <w:szCs w:val="16"/>
    </w:rPr>
  </w:style>
  <w:style w:type="character" w:styleId="ab">
    <w:name w:val="Strong"/>
    <w:qFormat/>
    <w:rsid w:val="00904719"/>
    <w:rPr>
      <w:b/>
      <w:bCs/>
    </w:rPr>
  </w:style>
  <w:style w:type="character" w:styleId="ac">
    <w:name w:val="Book Title"/>
    <w:uiPriority w:val="33"/>
    <w:qFormat/>
    <w:rsid w:val="00904719"/>
    <w:rPr>
      <w:b/>
      <w:bCs/>
      <w:smallCaps/>
      <w:spacing w:val="5"/>
    </w:rPr>
  </w:style>
  <w:style w:type="character" w:styleId="ad">
    <w:name w:val="Intense Emphasis"/>
    <w:uiPriority w:val="21"/>
    <w:qFormat/>
    <w:rsid w:val="00904719"/>
    <w:rPr>
      <w:b/>
      <w:bCs/>
      <w:i/>
      <w:iCs/>
      <w:color w:val="4F81BD"/>
    </w:rPr>
  </w:style>
  <w:style w:type="paragraph" w:styleId="ae">
    <w:name w:val="Body Text Indent"/>
    <w:basedOn w:val="a"/>
    <w:link w:val="af"/>
    <w:rsid w:val="0090471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47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471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3F504F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5A16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A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A16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6212B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40">
    <w:name w:val="Font Style40"/>
    <w:rsid w:val="00A6212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chuk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97EA-ABDD-475C-B492-A2F6869A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Отдел И</cp:lastModifiedBy>
  <cp:revision>3</cp:revision>
  <cp:lastPrinted>2015-11-19T15:21:00Z</cp:lastPrinted>
  <dcterms:created xsi:type="dcterms:W3CDTF">2016-01-27T11:19:00Z</dcterms:created>
  <dcterms:modified xsi:type="dcterms:W3CDTF">2016-01-27T11:22:00Z</dcterms:modified>
</cp:coreProperties>
</file>